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771C" w14:textId="77777777" w:rsidR="00C12D50" w:rsidRDefault="00A7625D" w:rsidP="00A7625D">
      <w:pPr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C12D50">
        <w:rPr>
          <w:rFonts w:ascii="Times New Roman" w:hAnsi="Times New Roman" w:cs="Times New Roman"/>
          <w:b/>
          <w:color w:val="FF0000"/>
          <w:sz w:val="24"/>
          <w:szCs w:val="24"/>
        </w:rPr>
        <w:t>Единовременная денежная выплата членам семьи погибшего (умершего)</w:t>
      </w:r>
    </w:p>
    <w:p w14:paraId="63B423DA" w14:textId="2812236C" w:rsidR="00A7625D" w:rsidRPr="00C12D50" w:rsidRDefault="00C12D50" w:rsidP="00A7625D">
      <w:pPr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  <w:r w:rsidR="00A7625D" w:rsidRPr="00C12D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ходе участия в специальной военной операции </w:t>
      </w:r>
    </w:p>
    <w:bookmarkEnd w:id="0"/>
    <w:p w14:paraId="10D03DC3" w14:textId="77777777" w:rsidR="00A7625D" w:rsidRDefault="00A7625D" w:rsidP="00A762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E13F8" w14:textId="77777777" w:rsidR="00A7625D" w:rsidRPr="00C12D50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12D5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для кого? </w:t>
      </w:r>
    </w:p>
    <w:p w14:paraId="25B0D86D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>Для участников СВО</w:t>
      </w:r>
    </w:p>
    <w:p w14:paraId="18904A89" w14:textId="77777777" w:rsidR="00A7625D" w:rsidRPr="00C12D50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12D50">
        <w:rPr>
          <w:rFonts w:ascii="Times New Roman" w:hAnsi="Times New Roman" w:cs="Times New Roman"/>
          <w:b/>
          <w:color w:val="00B050"/>
          <w:sz w:val="24"/>
          <w:szCs w:val="24"/>
        </w:rPr>
        <w:t>Куда обращаться?</w:t>
      </w:r>
    </w:p>
    <w:p w14:paraId="7288282F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>Казенные учреждение Республики Алтай «Управление социальной поддержки населения»</w:t>
      </w:r>
    </w:p>
    <w:p w14:paraId="31746A60" w14:textId="77777777" w:rsidR="00A7625D" w:rsidRPr="00C12D50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12D50">
        <w:rPr>
          <w:rFonts w:ascii="Times New Roman" w:hAnsi="Times New Roman" w:cs="Times New Roman"/>
          <w:b/>
          <w:color w:val="00B050"/>
          <w:sz w:val="24"/>
          <w:szCs w:val="24"/>
        </w:rPr>
        <w:t>Перечень документов, необходимых для предоставления услуги:</w:t>
      </w:r>
    </w:p>
    <w:p w14:paraId="5A21C382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 xml:space="preserve">Заявление, </w:t>
      </w:r>
    </w:p>
    <w:p w14:paraId="5C563BE0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 xml:space="preserve">паспорт, </w:t>
      </w:r>
    </w:p>
    <w:p w14:paraId="7343DE8F" w14:textId="77777777" w:rsidR="00A7625D" w:rsidRDefault="00A7625D" w:rsidP="00A7625D">
      <w:pPr>
        <w:pStyle w:val="a3"/>
        <w:spacing w:before="0" w:beforeAutospacing="0" w:after="0" w:afterAutospacing="0"/>
      </w:pPr>
      <w:r>
        <w:t>копии документов, подтверждающих принадлежность заявителя к членам семьи погибшего (свидетельство о заключении брака для супруги (супруга); свидетельство о рождении - для родителей; свидетельство о рождении ребенка (в том числе усыновленного) - для детей; судебное решение и иные документы, подтверждающие принадлежность заявителя к членам семьи погибшего),</w:t>
      </w:r>
    </w:p>
    <w:p w14:paraId="0DBDFA28" w14:textId="77777777" w:rsidR="00A7625D" w:rsidRDefault="00A7625D" w:rsidP="00A7625D">
      <w:pPr>
        <w:pStyle w:val="a3"/>
        <w:spacing w:before="0" w:beforeAutospacing="0" w:after="0" w:afterAutospacing="0"/>
      </w:pPr>
      <w:r>
        <w:t>копия свидетельства о смерти погибшего,</w:t>
      </w:r>
    </w:p>
    <w:p w14:paraId="4C327AB7" w14:textId="77777777" w:rsidR="00A7625D" w:rsidRDefault="00A7625D" w:rsidP="00A7625D">
      <w:pPr>
        <w:pStyle w:val="a3"/>
        <w:spacing w:before="0" w:beforeAutospacing="0" w:after="0" w:afterAutospacing="0"/>
      </w:pPr>
      <w:r>
        <w:t>копии документов, подтверждающих факт проживания и (или) регистрации погибшего на территории Республики Алтай;</w:t>
      </w:r>
    </w:p>
    <w:p w14:paraId="479AA26F" w14:textId="77777777" w:rsidR="00A7625D" w:rsidRDefault="00A7625D" w:rsidP="00A7625D">
      <w:pPr>
        <w:pStyle w:val="a3"/>
        <w:spacing w:before="0" w:beforeAutospacing="0" w:after="0" w:afterAutospacing="0"/>
        <w:rPr>
          <w:b/>
        </w:rPr>
      </w:pPr>
      <w:r>
        <w:t>копия документа, подтверждающего гибель (смерть) в ходе участия в специальной военной операции</w:t>
      </w:r>
    </w:p>
    <w:p w14:paraId="16FA8680" w14:textId="77777777" w:rsidR="00A7625D" w:rsidRPr="00C12D50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12D50">
        <w:rPr>
          <w:rFonts w:ascii="Times New Roman" w:hAnsi="Times New Roman" w:cs="Times New Roman"/>
          <w:b/>
          <w:color w:val="00B050"/>
          <w:sz w:val="24"/>
          <w:szCs w:val="24"/>
        </w:rPr>
        <w:t>телефон для справок:</w:t>
      </w:r>
    </w:p>
    <w:p w14:paraId="24069094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>Единый контакт-центр взаимодействия с гражданами: 8-800-100-00-01</w:t>
      </w:r>
    </w:p>
    <w:p w14:paraId="2AE53A76" w14:textId="77777777" w:rsidR="00A7625D" w:rsidRPr="0073258E" w:rsidRDefault="00A7625D" w:rsidP="00A762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258E">
        <w:rPr>
          <w:rFonts w:ascii="Times New Roman" w:hAnsi="Times New Roman" w:cs="Times New Roman"/>
          <w:sz w:val="24"/>
          <w:szCs w:val="24"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73258E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73258E">
        <w:rPr>
          <w:rFonts w:ascii="Times New Roman" w:hAnsi="Times New Roman" w:cs="Times New Roman"/>
          <w:sz w:val="24"/>
          <w:szCs w:val="24"/>
        </w:rPr>
        <w:t>, ул. Северная, 10, e-</w:t>
      </w:r>
      <w:proofErr w:type="spellStart"/>
      <w:r w:rsidRPr="0073258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3258E">
        <w:rPr>
          <w:rFonts w:ascii="Times New Roman" w:hAnsi="Times New Roman" w:cs="Times New Roman"/>
          <w:sz w:val="24"/>
          <w:szCs w:val="24"/>
        </w:rPr>
        <w:t>: mintrud@04.ru</w:t>
      </w:r>
    </w:p>
    <w:p w14:paraId="3700794A" w14:textId="77777777" w:rsidR="00A7625D" w:rsidRPr="00C12D50" w:rsidRDefault="00A7625D" w:rsidP="00A7625D">
      <w:pPr>
        <w:spacing w:after="0" w:line="240" w:lineRule="atLeast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839DD1B" w14:textId="77777777" w:rsidR="00A7625D" w:rsidRPr="00C12D50" w:rsidRDefault="00A7625D" w:rsidP="00A7625D">
      <w:pPr>
        <w:spacing w:after="0" w:line="240" w:lineRule="atLeast"/>
        <w:rPr>
          <w:rFonts w:ascii="Times New Roman" w:hAnsi="Times New Roman" w:cs="Times New Roman"/>
          <w:color w:val="00B050"/>
          <w:sz w:val="24"/>
          <w:szCs w:val="24"/>
        </w:rPr>
      </w:pPr>
      <w:r w:rsidRPr="00C12D50">
        <w:rPr>
          <w:rFonts w:ascii="Times New Roman" w:hAnsi="Times New Roman" w:cs="Times New Roman"/>
          <w:b/>
          <w:color w:val="00B050"/>
          <w:sz w:val="24"/>
          <w:szCs w:val="24"/>
        </w:rPr>
        <w:t>Управления социальной защиты населения Республики Алтай: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7625D" w14:paraId="34658A4D" w14:textId="77777777" w:rsidTr="00D503BE">
        <w:tc>
          <w:tcPr>
            <w:tcW w:w="704" w:type="dxa"/>
          </w:tcPr>
          <w:p w14:paraId="4EE42AC0" w14:textId="77777777" w:rsidR="00A7625D" w:rsidRPr="00A16044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14:paraId="2248EEB4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5" w:type="dxa"/>
          </w:tcPr>
          <w:p w14:paraId="62FA38E5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</w:t>
            </w:r>
          </w:p>
        </w:tc>
      </w:tr>
      <w:tr w:rsidR="00A7625D" w14:paraId="71BF7D55" w14:textId="77777777" w:rsidTr="00D503BE">
        <w:tc>
          <w:tcPr>
            <w:tcW w:w="704" w:type="dxa"/>
          </w:tcPr>
          <w:p w14:paraId="36776F09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14:paraId="1EEB758D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г. Горно-Алтайска"</w:t>
            </w:r>
          </w:p>
        </w:tc>
        <w:tc>
          <w:tcPr>
            <w:tcW w:w="3115" w:type="dxa"/>
          </w:tcPr>
          <w:p w14:paraId="4A096E6D" w14:textId="77777777" w:rsidR="00A7625D" w:rsidRPr="00037FFC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8(38822)2-25-68</w:t>
            </w:r>
          </w:p>
          <w:p w14:paraId="66DE1B05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ул. Мичурина 2</w:t>
            </w:r>
          </w:p>
        </w:tc>
      </w:tr>
      <w:tr w:rsidR="00A7625D" w14:paraId="1B73FB1F" w14:textId="77777777" w:rsidTr="00D503BE">
        <w:tc>
          <w:tcPr>
            <w:tcW w:w="704" w:type="dxa"/>
          </w:tcPr>
          <w:p w14:paraId="5A382302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14:paraId="36A3EAC1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 "</w:t>
            </w:r>
          </w:p>
        </w:tc>
        <w:tc>
          <w:tcPr>
            <w:tcW w:w="3115" w:type="dxa"/>
          </w:tcPr>
          <w:p w14:paraId="4971BE96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8(38844) 21-9-42,</w:t>
            </w:r>
          </w:p>
          <w:p w14:paraId="2BA95D7B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A7625D" w14:paraId="645550FA" w14:textId="77777777" w:rsidTr="00D503BE">
        <w:tc>
          <w:tcPr>
            <w:tcW w:w="704" w:type="dxa"/>
          </w:tcPr>
          <w:p w14:paraId="4B759A05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14:paraId="79A28FC6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Чойского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6C729696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8(388)40-22-2-46</w:t>
            </w:r>
          </w:p>
          <w:p w14:paraId="0307FBD8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625D" w14:paraId="6C79C924" w14:textId="77777777" w:rsidTr="00D503BE">
        <w:tc>
          <w:tcPr>
            <w:tcW w:w="704" w:type="dxa"/>
          </w:tcPr>
          <w:p w14:paraId="381079EA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14:paraId="6B21D07C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Турочакского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0B481405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8(38843)22-1-54</w:t>
            </w:r>
          </w:p>
          <w:p w14:paraId="6734B7BD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Рабочая, 18</w:t>
            </w:r>
          </w:p>
        </w:tc>
      </w:tr>
      <w:tr w:rsidR="00A7625D" w14:paraId="78A5AFB2" w14:textId="77777777" w:rsidTr="00D503BE">
        <w:tc>
          <w:tcPr>
            <w:tcW w:w="704" w:type="dxa"/>
          </w:tcPr>
          <w:p w14:paraId="1726511B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14:paraId="3402495C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Шебалинского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56C50C03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8(38849) 22-3-63,</w:t>
            </w:r>
          </w:p>
          <w:p w14:paraId="606AB4C4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A7625D" w14:paraId="25458FD7" w14:textId="77777777" w:rsidTr="00D503BE">
        <w:tc>
          <w:tcPr>
            <w:tcW w:w="704" w:type="dxa"/>
          </w:tcPr>
          <w:p w14:paraId="07524078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14:paraId="797FF85B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Чемальского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3D67C72D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8(38841)22-8-78,</w:t>
            </w:r>
          </w:p>
          <w:p w14:paraId="5150D699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Зеленая роща, 8</w:t>
            </w:r>
          </w:p>
        </w:tc>
      </w:tr>
      <w:tr w:rsidR="00A7625D" w14:paraId="57A4FDDB" w14:textId="77777777" w:rsidTr="00D503BE">
        <w:tc>
          <w:tcPr>
            <w:tcW w:w="704" w:type="dxa"/>
          </w:tcPr>
          <w:p w14:paraId="78ABDFED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14:paraId="74BA8978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3338C2E5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8(38845)-22-1-49,</w:t>
            </w:r>
          </w:p>
          <w:p w14:paraId="2399A03D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625D" w14:paraId="53E29C24" w14:textId="77777777" w:rsidTr="00D503BE">
        <w:tc>
          <w:tcPr>
            <w:tcW w:w="704" w:type="dxa"/>
          </w:tcPr>
          <w:p w14:paraId="6FAB8F26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14:paraId="239FA7C8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3EF46A9D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8(38847) 23-1-34</w:t>
            </w:r>
          </w:p>
          <w:p w14:paraId="41AAE366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A7625D" w14:paraId="363852BA" w14:textId="77777777" w:rsidTr="00D503BE">
        <w:tc>
          <w:tcPr>
            <w:tcW w:w="704" w:type="dxa"/>
          </w:tcPr>
          <w:p w14:paraId="378CF3FC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</w:tcPr>
          <w:p w14:paraId="3578DB65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78858B27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8(38848)22-1-75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Школьный,6</w:t>
            </w:r>
          </w:p>
        </w:tc>
      </w:tr>
      <w:tr w:rsidR="00A7625D" w14:paraId="6F1D3F20" w14:textId="77777777" w:rsidTr="00D503BE">
        <w:tc>
          <w:tcPr>
            <w:tcW w:w="704" w:type="dxa"/>
          </w:tcPr>
          <w:p w14:paraId="29CA7147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</w:tcPr>
          <w:p w14:paraId="5668841D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3115" w:type="dxa"/>
          </w:tcPr>
          <w:p w14:paraId="02A125C7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8(38846)22-4-70,</w:t>
            </w:r>
          </w:p>
          <w:p w14:paraId="7B330394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Больничная, 22</w:t>
            </w:r>
          </w:p>
        </w:tc>
      </w:tr>
      <w:tr w:rsidR="00A7625D" w14:paraId="79B12261" w14:textId="77777777" w:rsidTr="00D503BE">
        <w:tc>
          <w:tcPr>
            <w:tcW w:w="704" w:type="dxa"/>
          </w:tcPr>
          <w:p w14:paraId="500B90DB" w14:textId="77777777" w:rsidR="00A7625D" w:rsidRPr="00A16044" w:rsidRDefault="00A7625D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</w:tcPr>
          <w:p w14:paraId="66C1007E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Кош-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Агачского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153CC0EF" w14:textId="77777777" w:rsidR="00A7625D" w:rsidRPr="007035AA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8(38842)-22-1-45</w:t>
            </w:r>
          </w:p>
          <w:p w14:paraId="56C25E86" w14:textId="77777777" w:rsidR="00A7625D" w:rsidRDefault="00A7625D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Пограничная,19</w:t>
            </w:r>
          </w:p>
        </w:tc>
      </w:tr>
    </w:tbl>
    <w:p w14:paraId="1B80CC11" w14:textId="77777777" w:rsidR="00A7625D" w:rsidRDefault="00A7625D" w:rsidP="00A762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B0D30" w14:textId="77777777" w:rsidR="00326436" w:rsidRDefault="00C12D50"/>
    <w:sectPr w:rsidR="0032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9C"/>
    <w:rsid w:val="005A2A9D"/>
    <w:rsid w:val="00A7625D"/>
    <w:rsid w:val="00B4609C"/>
    <w:rsid w:val="00BF0A8A"/>
    <w:rsid w:val="00C1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6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7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7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2026-04-03T03:37:00Z</dcterms:created>
  <dcterms:modified xsi:type="dcterms:W3CDTF">2026-04-03T03:37:00Z</dcterms:modified>
</cp:coreProperties>
</file>